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B226" w14:textId="565204D5" w:rsidR="004447D6" w:rsidRPr="00E53F33" w:rsidRDefault="004447D6" w:rsidP="00D22E4B">
      <w:pPr>
        <w:spacing w:line="360" w:lineRule="auto"/>
        <w:ind w:firstLineChars="800" w:firstLine="2249"/>
        <w:rPr>
          <w:rFonts w:ascii="仿宋_GB2312" w:eastAsia="仿宋_GB2312"/>
          <w:sz w:val="28"/>
          <w:szCs w:val="28"/>
        </w:rPr>
      </w:pPr>
      <w:r w:rsidRPr="00E53F33">
        <w:rPr>
          <w:rFonts w:ascii="宋体" w:hAnsi="宋体"/>
          <w:b/>
          <w:sz w:val="28"/>
          <w:szCs w:val="28"/>
        </w:rPr>
        <w:t>202</w:t>
      </w:r>
      <w:r w:rsidR="00EB5524">
        <w:rPr>
          <w:rFonts w:ascii="宋体" w:hAnsi="宋体" w:hint="eastAsia"/>
          <w:b/>
          <w:sz w:val="28"/>
          <w:szCs w:val="28"/>
        </w:rPr>
        <w:t>4</w:t>
      </w:r>
      <w:r w:rsidRPr="00E53F33">
        <w:rPr>
          <w:rFonts w:ascii="宋体" w:hAnsi="宋体"/>
          <w:b/>
          <w:sz w:val="28"/>
          <w:szCs w:val="28"/>
        </w:rPr>
        <w:t>金鸡湖</w:t>
      </w:r>
      <w:r w:rsidR="00D22E4B">
        <w:rPr>
          <w:rFonts w:ascii="宋体" w:hAnsi="宋体" w:hint="eastAsia"/>
          <w:b/>
          <w:sz w:val="28"/>
          <w:szCs w:val="28"/>
        </w:rPr>
        <w:t>端午</w:t>
      </w:r>
      <w:r w:rsidRPr="00E53F33">
        <w:rPr>
          <w:rFonts w:ascii="宋体" w:hAnsi="宋体"/>
          <w:b/>
          <w:sz w:val="28"/>
          <w:szCs w:val="28"/>
        </w:rPr>
        <w:t>龙舟赛</w:t>
      </w:r>
    </w:p>
    <w:p w14:paraId="1C0D2ED4" w14:textId="23904E20" w:rsidR="004447D6" w:rsidRPr="00E53F33" w:rsidRDefault="004447D6" w:rsidP="004447D6">
      <w:pPr>
        <w:spacing w:line="360" w:lineRule="auto"/>
        <w:ind w:leftChars="-67" w:left="-141" w:rightChars="-94" w:right="-197"/>
        <w:jc w:val="center"/>
        <w:rPr>
          <w:b/>
          <w:sz w:val="28"/>
          <w:szCs w:val="28"/>
        </w:rPr>
      </w:pPr>
      <w:r w:rsidRPr="00E53F33">
        <w:rPr>
          <w:b/>
          <w:sz w:val="28"/>
          <w:szCs w:val="28"/>
        </w:rPr>
        <w:t>Suzhou Jinji Lake International Dragon Boats Race 202</w:t>
      </w:r>
      <w:r w:rsidR="00EB5524">
        <w:rPr>
          <w:rFonts w:hint="eastAsia"/>
          <w:b/>
          <w:sz w:val="28"/>
          <w:szCs w:val="28"/>
        </w:rPr>
        <w:t>4</w:t>
      </w:r>
    </w:p>
    <w:p w14:paraId="40CA3862" w14:textId="1017A7BC" w:rsidR="004447D6" w:rsidRPr="00C41911" w:rsidRDefault="004447D6" w:rsidP="004447D6">
      <w:pPr>
        <w:spacing w:line="360" w:lineRule="auto"/>
        <w:ind w:leftChars="-405" w:left="-850"/>
        <w:jc w:val="center"/>
        <w:rPr>
          <w:b/>
          <w:sz w:val="24"/>
          <w:szCs w:val="24"/>
        </w:rPr>
      </w:pPr>
      <w:r w:rsidRPr="00C41911">
        <w:rPr>
          <w:rFonts w:hint="eastAsia"/>
          <w:b/>
          <w:sz w:val="24"/>
          <w:szCs w:val="24"/>
        </w:rPr>
        <w:t>【参赛</w:t>
      </w:r>
      <w:r w:rsidR="00A46B58">
        <w:rPr>
          <w:rFonts w:hint="eastAsia"/>
          <w:b/>
          <w:sz w:val="24"/>
          <w:szCs w:val="24"/>
        </w:rPr>
        <w:t>责任书</w:t>
      </w:r>
      <w:r w:rsidRPr="00C41911">
        <w:rPr>
          <w:rFonts w:hint="eastAsia"/>
          <w:b/>
          <w:sz w:val="24"/>
          <w:szCs w:val="24"/>
        </w:rPr>
        <w:t>】</w:t>
      </w:r>
      <w:r w:rsidRPr="00C41911">
        <w:rPr>
          <w:b/>
          <w:sz w:val="24"/>
          <w:szCs w:val="24"/>
        </w:rPr>
        <w:t xml:space="preserve"> </w:t>
      </w:r>
    </w:p>
    <w:p w14:paraId="28E1D860" w14:textId="710D74C4" w:rsidR="004447D6" w:rsidRPr="00E53F33" w:rsidRDefault="004447D6" w:rsidP="004447D6">
      <w:pPr>
        <w:spacing w:line="360" w:lineRule="auto"/>
        <w:ind w:leftChars="-405" w:left="-850"/>
        <w:jc w:val="center"/>
        <w:rPr>
          <w:b/>
          <w:sz w:val="24"/>
          <w:szCs w:val="24"/>
        </w:rPr>
      </w:pPr>
      <w:r w:rsidRPr="00E53F33">
        <w:rPr>
          <w:b/>
          <w:sz w:val="24"/>
          <w:szCs w:val="24"/>
        </w:rPr>
        <w:t xml:space="preserve">[Entry </w:t>
      </w:r>
      <w:r w:rsidR="00A46B58" w:rsidRPr="00A46B58">
        <w:rPr>
          <w:b/>
          <w:sz w:val="24"/>
          <w:szCs w:val="24"/>
        </w:rPr>
        <w:t>liability statement</w:t>
      </w:r>
      <w:r w:rsidRPr="00E53F33">
        <w:rPr>
          <w:b/>
          <w:sz w:val="24"/>
          <w:szCs w:val="24"/>
        </w:rPr>
        <w:t>]</w:t>
      </w:r>
    </w:p>
    <w:p w14:paraId="7B36AD5E" w14:textId="77777777" w:rsidR="004447D6" w:rsidRPr="00864FB7" w:rsidRDefault="004447D6" w:rsidP="004447D6">
      <w:pPr>
        <w:spacing w:line="360" w:lineRule="auto"/>
        <w:ind w:leftChars="-405" w:left="-850"/>
        <w:rPr>
          <w:b/>
          <w:szCs w:val="21"/>
        </w:rPr>
      </w:pPr>
      <w:r>
        <w:rPr>
          <w:rFonts w:hint="eastAsia"/>
          <w:b/>
          <w:szCs w:val="21"/>
        </w:rPr>
        <w:t>报送单位</w:t>
      </w:r>
      <w:r>
        <w:rPr>
          <w:rFonts w:hint="eastAsia"/>
          <w:b/>
          <w:szCs w:val="21"/>
        </w:rPr>
        <w:t xml:space="preserve"> </w:t>
      </w:r>
      <w:r w:rsidRPr="00864FB7">
        <w:rPr>
          <w:b/>
          <w:szCs w:val="21"/>
        </w:rPr>
        <w:t>Submitt</w:t>
      </w:r>
      <w:r>
        <w:rPr>
          <w:rFonts w:hint="eastAsia"/>
          <w:b/>
          <w:szCs w:val="21"/>
        </w:rPr>
        <w:t>er</w:t>
      </w:r>
      <w:r>
        <w:rPr>
          <w:b/>
          <w:szCs w:val="21"/>
        </w:rPr>
        <w:t xml:space="preserve">: </w:t>
      </w:r>
      <w:r>
        <w:rPr>
          <w:rFonts w:hint="eastAsia"/>
          <w:sz w:val="24"/>
          <w:szCs w:val="24"/>
          <w:u w:val="single"/>
        </w:rPr>
        <w:t xml:space="preserve">      </w:t>
      </w:r>
      <w:r>
        <w:rPr>
          <w:sz w:val="24"/>
          <w:szCs w:val="24"/>
          <w:u w:val="single"/>
        </w:rPr>
        <w:t xml:space="preserve">             </w:t>
      </w:r>
      <w:r>
        <w:rPr>
          <w:rFonts w:hint="eastAsia"/>
          <w:b/>
          <w:szCs w:val="21"/>
        </w:rPr>
        <w:t xml:space="preserve">  </w:t>
      </w:r>
      <w:r>
        <w:rPr>
          <w:b/>
          <w:szCs w:val="21"/>
        </w:rPr>
        <w:t xml:space="preserve">            </w:t>
      </w:r>
    </w:p>
    <w:p w14:paraId="27C80246" w14:textId="0B71E0AE" w:rsidR="004447D6" w:rsidRDefault="004447D6" w:rsidP="00DC0B6D">
      <w:pPr>
        <w:spacing w:line="360" w:lineRule="auto"/>
        <w:ind w:leftChars="-405" w:left="-850"/>
        <w:rPr>
          <w:sz w:val="24"/>
          <w:szCs w:val="24"/>
          <w:u w:val="single"/>
        </w:rPr>
      </w:pPr>
      <w:r w:rsidRPr="00555538">
        <w:rPr>
          <w:rFonts w:hint="eastAsia"/>
          <w:b/>
          <w:szCs w:val="21"/>
        </w:rPr>
        <w:t>领队</w:t>
      </w:r>
      <w:r w:rsidRPr="00555538">
        <w:rPr>
          <w:rFonts w:hint="eastAsia"/>
          <w:b/>
          <w:szCs w:val="21"/>
        </w:rPr>
        <w:t>Team Manager</w:t>
      </w:r>
      <w:r w:rsidRPr="00555538">
        <w:rPr>
          <w:b/>
          <w:szCs w:val="21"/>
        </w:rPr>
        <w:t xml:space="preserve">: </w:t>
      </w:r>
      <w:r>
        <w:rPr>
          <w:rFonts w:hint="eastAsia"/>
          <w:sz w:val="24"/>
          <w:szCs w:val="24"/>
          <w:u w:val="single"/>
        </w:rPr>
        <w:t xml:space="preserve">                         </w:t>
      </w:r>
    </w:p>
    <w:p w14:paraId="3F0C0761" w14:textId="7E35C7D3" w:rsidR="004447D6" w:rsidRDefault="004447D6" w:rsidP="004447D6">
      <w:pPr>
        <w:spacing w:line="360" w:lineRule="auto"/>
        <w:ind w:leftChars="-405" w:left="-850"/>
        <w:rPr>
          <w:sz w:val="24"/>
          <w:szCs w:val="24"/>
        </w:rPr>
      </w:pPr>
      <w:r>
        <w:rPr>
          <w:rFonts w:hint="eastAsia"/>
          <w:sz w:val="24"/>
          <w:szCs w:val="24"/>
        </w:rPr>
        <w:t>1.</w:t>
      </w:r>
      <w:r>
        <w:rPr>
          <w:rFonts w:hint="eastAsia"/>
          <w:sz w:val="24"/>
          <w:szCs w:val="24"/>
        </w:rPr>
        <w:t>证明所有参与此次苏州端午金鸡湖龙舟赛之队员身体健康，申报信息不隐瞒，主动配合工作人员核对身份。对不实申报人员将依法依规处理，情节严重的，将依法追究刑事责任。</w:t>
      </w:r>
    </w:p>
    <w:p w14:paraId="1E3A737C" w14:textId="703FD3D3" w:rsidR="004447D6" w:rsidRDefault="004447D6" w:rsidP="00DC0B6D">
      <w:pPr>
        <w:spacing w:line="360" w:lineRule="auto"/>
        <w:ind w:leftChars="-405" w:left="-850"/>
        <w:rPr>
          <w:sz w:val="24"/>
          <w:szCs w:val="24"/>
        </w:rPr>
      </w:pPr>
      <w:r>
        <w:rPr>
          <w:sz w:val="24"/>
          <w:szCs w:val="24"/>
        </w:rPr>
        <w:t xml:space="preserve">1. I hereby certify that all </w:t>
      </w:r>
      <w:r w:rsidRPr="00571C42">
        <w:rPr>
          <w:sz w:val="24"/>
          <w:szCs w:val="24"/>
        </w:rPr>
        <w:t>entrant</w:t>
      </w:r>
      <w:r>
        <w:rPr>
          <w:sz w:val="24"/>
          <w:szCs w:val="24"/>
        </w:rPr>
        <w:t>s of our team for such race are in good health, never conceal declaration information, and take the initiative to cooperate with the staff to check the identity. Those who make false declaration will be punished according to the laws and regulations. In case of</w:t>
      </w:r>
      <w:r w:rsidRPr="0069476C">
        <w:rPr>
          <w:sz w:val="24"/>
          <w:szCs w:val="24"/>
        </w:rPr>
        <w:t xml:space="preserve"> gross violation</w:t>
      </w:r>
      <w:r>
        <w:rPr>
          <w:sz w:val="24"/>
          <w:szCs w:val="24"/>
        </w:rPr>
        <w:t>,</w:t>
      </w:r>
      <w:r w:rsidRPr="0069476C">
        <w:t xml:space="preserve"> </w:t>
      </w:r>
      <w:r w:rsidRPr="0069476C">
        <w:rPr>
          <w:sz w:val="24"/>
          <w:szCs w:val="24"/>
        </w:rPr>
        <w:t>criminal liability shall be investigated in accordance with the provisions of the criminal law</w:t>
      </w:r>
      <w:r>
        <w:rPr>
          <w:sz w:val="24"/>
          <w:szCs w:val="24"/>
        </w:rPr>
        <w:t>.</w:t>
      </w:r>
    </w:p>
    <w:p w14:paraId="436D1F2F" w14:textId="77777777" w:rsidR="004447D6" w:rsidRDefault="004447D6" w:rsidP="004447D6">
      <w:pPr>
        <w:spacing w:line="360" w:lineRule="auto"/>
        <w:ind w:leftChars="-405" w:left="-850"/>
        <w:rPr>
          <w:sz w:val="24"/>
          <w:szCs w:val="24"/>
        </w:rPr>
      </w:pPr>
      <w:r>
        <w:rPr>
          <w:rFonts w:hint="eastAsia"/>
          <w:sz w:val="24"/>
          <w:szCs w:val="24"/>
        </w:rPr>
        <w:t>2.</w:t>
      </w:r>
      <w:r>
        <w:rPr>
          <w:rFonts w:hint="eastAsia"/>
          <w:sz w:val="24"/>
          <w:szCs w:val="24"/>
        </w:rPr>
        <w:t>证明所有参与此次苏州端午金鸡湖龙舟赛之队员均精神和体格健全，适合参与龙舟竞渡，此次比赛之一切后果概由队员自己负责。我等同意遵守龙舟赛组委会所订的一切规则。</w:t>
      </w:r>
    </w:p>
    <w:p w14:paraId="05621E3D" w14:textId="32497AA0" w:rsidR="004447D6" w:rsidRPr="00DC0B6D" w:rsidRDefault="004447D6" w:rsidP="00DC0B6D">
      <w:pPr>
        <w:spacing w:line="360" w:lineRule="auto"/>
        <w:ind w:leftChars="-405" w:left="-850"/>
        <w:rPr>
          <w:sz w:val="24"/>
          <w:szCs w:val="24"/>
        </w:rPr>
      </w:pPr>
      <w:r w:rsidRPr="00E92D13">
        <w:rPr>
          <w:sz w:val="24"/>
          <w:szCs w:val="24"/>
        </w:rPr>
        <w:t xml:space="preserve">2. I hereby certify that </w:t>
      </w:r>
      <w:r>
        <w:rPr>
          <w:sz w:val="24"/>
          <w:szCs w:val="24"/>
        </w:rPr>
        <w:t xml:space="preserve">all </w:t>
      </w:r>
      <w:r w:rsidRPr="00571C42">
        <w:rPr>
          <w:sz w:val="24"/>
          <w:szCs w:val="24"/>
        </w:rPr>
        <w:t>entrant</w:t>
      </w:r>
      <w:r>
        <w:rPr>
          <w:sz w:val="24"/>
          <w:szCs w:val="24"/>
        </w:rPr>
        <w:t xml:space="preserve">s of our team for such race </w:t>
      </w:r>
      <w:r w:rsidRPr="00E92D13">
        <w:rPr>
          <w:sz w:val="24"/>
          <w:szCs w:val="24"/>
        </w:rPr>
        <w:t xml:space="preserve">are </w:t>
      </w:r>
      <w:r w:rsidRPr="00FB629E">
        <w:rPr>
          <w:sz w:val="24"/>
          <w:szCs w:val="24"/>
        </w:rPr>
        <w:t xml:space="preserve">able-bodied </w:t>
      </w:r>
      <w:r w:rsidRPr="006E58AF">
        <w:rPr>
          <w:sz w:val="24"/>
          <w:szCs w:val="24"/>
        </w:rPr>
        <w:t xml:space="preserve">mentally </w:t>
      </w:r>
      <w:r w:rsidRPr="00FB629E">
        <w:rPr>
          <w:sz w:val="24"/>
          <w:szCs w:val="24"/>
        </w:rPr>
        <w:t>person</w:t>
      </w:r>
      <w:r>
        <w:rPr>
          <w:sz w:val="24"/>
          <w:szCs w:val="24"/>
        </w:rPr>
        <w:t xml:space="preserve">s and </w:t>
      </w:r>
      <w:r w:rsidRPr="00E92D13">
        <w:rPr>
          <w:sz w:val="24"/>
          <w:szCs w:val="24"/>
        </w:rPr>
        <w:t>physically fit</w:t>
      </w:r>
      <w:r>
        <w:rPr>
          <w:sz w:val="24"/>
          <w:szCs w:val="24"/>
        </w:rPr>
        <w:t xml:space="preserve"> for </w:t>
      </w:r>
      <w:r w:rsidRPr="002F7748">
        <w:rPr>
          <w:sz w:val="24"/>
          <w:szCs w:val="24"/>
        </w:rPr>
        <w:t>dragon boat race</w:t>
      </w:r>
      <w:r w:rsidRPr="00E92D13">
        <w:rPr>
          <w:sz w:val="24"/>
          <w:szCs w:val="24"/>
        </w:rPr>
        <w:t xml:space="preserve">. </w:t>
      </w:r>
      <w:r>
        <w:rPr>
          <w:sz w:val="24"/>
          <w:szCs w:val="24"/>
        </w:rPr>
        <w:t>And</w:t>
      </w:r>
      <w:r w:rsidRPr="00E92D13">
        <w:rPr>
          <w:sz w:val="24"/>
          <w:szCs w:val="24"/>
        </w:rPr>
        <w:t xml:space="preserve"> they are entering this race at their own risk. We hereby expressly agree to abide by all the rules and conditions of Organiz</w:t>
      </w:r>
      <w:r>
        <w:rPr>
          <w:sz w:val="24"/>
          <w:szCs w:val="24"/>
        </w:rPr>
        <w:t>ing Committee</w:t>
      </w:r>
      <w:r w:rsidRPr="00E92D13">
        <w:rPr>
          <w:sz w:val="24"/>
          <w:szCs w:val="24"/>
        </w:rPr>
        <w:t>.</w:t>
      </w:r>
    </w:p>
    <w:p w14:paraId="202EB399" w14:textId="77777777" w:rsidR="004447D6" w:rsidRDefault="004447D6" w:rsidP="004447D6">
      <w:pPr>
        <w:spacing w:line="276" w:lineRule="auto"/>
        <w:ind w:leftChars="-405" w:left="-850"/>
        <w:rPr>
          <w:szCs w:val="21"/>
        </w:rPr>
      </w:pPr>
      <w:r>
        <w:rPr>
          <w:rFonts w:hint="eastAsia"/>
          <w:sz w:val="24"/>
          <w:szCs w:val="24"/>
        </w:rPr>
        <w:t>3.</w:t>
      </w:r>
      <w:r>
        <w:rPr>
          <w:rFonts w:hint="eastAsia"/>
          <w:sz w:val="24"/>
          <w:szCs w:val="24"/>
        </w:rPr>
        <w:t>本会谨此声明，如因前赴或离开比赛场地，或由比赛而引致的伤亡和财物损失，组委会或任何与比赛有直接或间接关系之人士或机构，不承担任何责任。</w:t>
      </w:r>
    </w:p>
    <w:p w14:paraId="0F4A5B82" w14:textId="21ED93BD" w:rsidR="004447D6" w:rsidRPr="00E92D13" w:rsidRDefault="004447D6" w:rsidP="00DC0B6D">
      <w:pPr>
        <w:spacing w:line="360" w:lineRule="auto"/>
        <w:ind w:leftChars="-405" w:left="-850"/>
        <w:rPr>
          <w:sz w:val="24"/>
          <w:szCs w:val="24"/>
        </w:rPr>
      </w:pPr>
      <w:r w:rsidRPr="00E92D13">
        <w:rPr>
          <w:sz w:val="24"/>
          <w:szCs w:val="24"/>
        </w:rPr>
        <w:t xml:space="preserve">3. We hereby announce to discharge </w:t>
      </w:r>
      <w:r w:rsidRPr="002B6A01">
        <w:rPr>
          <w:rFonts w:hint="eastAsia"/>
          <w:sz w:val="24"/>
          <w:szCs w:val="24"/>
        </w:rPr>
        <w:t>Organiz</w:t>
      </w:r>
      <w:r>
        <w:rPr>
          <w:sz w:val="24"/>
          <w:szCs w:val="24"/>
        </w:rPr>
        <w:t>ing Committee and</w:t>
      </w:r>
      <w:r w:rsidRPr="00E92D13">
        <w:rPr>
          <w:sz w:val="24"/>
          <w:szCs w:val="24"/>
        </w:rPr>
        <w:t xml:space="preserve"> any other individuals or organizations in direct or indirect connection with such race from any liability in case of injury, death or loss of property incurred, as a consequence of </w:t>
      </w:r>
      <w:r>
        <w:rPr>
          <w:sz w:val="24"/>
          <w:szCs w:val="24"/>
        </w:rPr>
        <w:t xml:space="preserve">such race </w:t>
      </w:r>
      <w:r w:rsidRPr="00E92D13">
        <w:rPr>
          <w:sz w:val="24"/>
          <w:szCs w:val="24"/>
        </w:rPr>
        <w:t xml:space="preserve">or while traveling to and from the </w:t>
      </w:r>
      <w:r>
        <w:rPr>
          <w:sz w:val="24"/>
          <w:szCs w:val="24"/>
        </w:rPr>
        <w:t>venue</w:t>
      </w:r>
      <w:r w:rsidRPr="00E92D13">
        <w:rPr>
          <w:sz w:val="24"/>
          <w:szCs w:val="24"/>
        </w:rPr>
        <w:t>.</w:t>
      </w:r>
    </w:p>
    <w:p w14:paraId="32A54C9D" w14:textId="77777777" w:rsidR="004447D6" w:rsidRDefault="004447D6" w:rsidP="004447D6">
      <w:pPr>
        <w:spacing w:line="276" w:lineRule="auto"/>
        <w:ind w:leftChars="-405" w:left="-850"/>
        <w:rPr>
          <w:sz w:val="24"/>
          <w:szCs w:val="24"/>
        </w:rPr>
      </w:pPr>
      <w:r w:rsidRPr="00F55E3A">
        <w:rPr>
          <w:sz w:val="24"/>
          <w:szCs w:val="24"/>
        </w:rPr>
        <w:t>4.</w:t>
      </w:r>
      <w:r w:rsidRPr="00F55E3A">
        <w:rPr>
          <w:rFonts w:hint="eastAsia"/>
          <w:sz w:val="24"/>
          <w:szCs w:val="24"/>
        </w:rPr>
        <w:t>参赛运动员保证没有摄取任何药物（兴奋剂）或毒品，没有参与或涉嫌任何非法活动。</w:t>
      </w:r>
    </w:p>
    <w:p w14:paraId="5E283371" w14:textId="692A96F1" w:rsidR="004447D6" w:rsidRPr="00E53F33" w:rsidRDefault="004447D6" w:rsidP="00DC0B6D">
      <w:pPr>
        <w:spacing w:line="276" w:lineRule="auto"/>
        <w:ind w:leftChars="-405" w:left="-850"/>
        <w:rPr>
          <w:sz w:val="24"/>
          <w:szCs w:val="24"/>
        </w:rPr>
      </w:pPr>
      <w:r w:rsidRPr="004F4958">
        <w:rPr>
          <w:sz w:val="24"/>
          <w:szCs w:val="24"/>
        </w:rPr>
        <w:t xml:space="preserve">4. The athletes </w:t>
      </w:r>
      <w:r>
        <w:rPr>
          <w:sz w:val="24"/>
          <w:szCs w:val="24"/>
        </w:rPr>
        <w:t xml:space="preserve">shall promise </w:t>
      </w:r>
      <w:r w:rsidRPr="004F4958">
        <w:rPr>
          <w:sz w:val="24"/>
          <w:szCs w:val="24"/>
        </w:rPr>
        <w:t>that they</w:t>
      </w:r>
      <w:r>
        <w:rPr>
          <w:sz w:val="24"/>
          <w:szCs w:val="24"/>
        </w:rPr>
        <w:t xml:space="preserve"> neither take </w:t>
      </w:r>
      <w:r w:rsidRPr="004F4958">
        <w:rPr>
          <w:sz w:val="24"/>
          <w:szCs w:val="24"/>
        </w:rPr>
        <w:t xml:space="preserve">any </w:t>
      </w:r>
      <w:r>
        <w:rPr>
          <w:sz w:val="24"/>
          <w:szCs w:val="24"/>
        </w:rPr>
        <w:t>medicines</w:t>
      </w:r>
      <w:r w:rsidRPr="004F4958">
        <w:rPr>
          <w:sz w:val="24"/>
          <w:szCs w:val="24"/>
        </w:rPr>
        <w:t xml:space="preserve"> (stimulants) or drugs, </w:t>
      </w:r>
      <w:r>
        <w:rPr>
          <w:sz w:val="24"/>
          <w:szCs w:val="24"/>
        </w:rPr>
        <w:t>nor</w:t>
      </w:r>
      <w:r w:rsidRPr="004F4958">
        <w:rPr>
          <w:sz w:val="24"/>
          <w:szCs w:val="24"/>
        </w:rPr>
        <w:t xml:space="preserve"> </w:t>
      </w:r>
      <w:r>
        <w:rPr>
          <w:sz w:val="24"/>
          <w:szCs w:val="24"/>
        </w:rPr>
        <w:t>be engaged in</w:t>
      </w:r>
      <w:r w:rsidRPr="004F4958">
        <w:rPr>
          <w:sz w:val="24"/>
          <w:szCs w:val="24"/>
        </w:rPr>
        <w:t xml:space="preserve"> or suspected of any illegal activities.</w:t>
      </w:r>
    </w:p>
    <w:p w14:paraId="474A6877" w14:textId="77777777" w:rsidR="004447D6" w:rsidRDefault="004447D6" w:rsidP="004447D6">
      <w:pPr>
        <w:spacing w:line="276" w:lineRule="auto"/>
        <w:ind w:leftChars="-405" w:left="-850"/>
        <w:rPr>
          <w:sz w:val="24"/>
          <w:szCs w:val="24"/>
        </w:rPr>
      </w:pPr>
      <w:r>
        <w:rPr>
          <w:sz w:val="24"/>
          <w:szCs w:val="24"/>
        </w:rPr>
        <w:t>5</w:t>
      </w:r>
      <w:r>
        <w:rPr>
          <w:rFonts w:hint="eastAsia"/>
          <w:sz w:val="24"/>
          <w:szCs w:val="24"/>
        </w:rPr>
        <w:t>.</w:t>
      </w:r>
      <w:r>
        <w:rPr>
          <w:rFonts w:hint="eastAsia"/>
          <w:sz w:val="24"/>
          <w:szCs w:val="24"/>
        </w:rPr>
        <w:t>必须遵守大会赛事规章制度，</w:t>
      </w:r>
      <w:r>
        <w:rPr>
          <w:rFonts w:ascii="宋体" w:hAnsi="宋体" w:hint="eastAsia"/>
          <w:kern w:val="0"/>
          <w:sz w:val="24"/>
        </w:rPr>
        <w:t>比赛中尊重裁判，服从裁判的判罚</w:t>
      </w:r>
      <w:r>
        <w:rPr>
          <w:rFonts w:hint="eastAsia"/>
          <w:sz w:val="24"/>
          <w:szCs w:val="24"/>
        </w:rPr>
        <w:t>、尊重对手、尊重观众。</w:t>
      </w:r>
      <w:r>
        <w:rPr>
          <w:rFonts w:hint="eastAsia"/>
          <w:sz w:val="24"/>
          <w:szCs w:val="24"/>
        </w:rPr>
        <w:lastRenderedPageBreak/>
        <w:t>对造成严重后果的不良行为，大会将依据相关法律法规及赛事规程，依法依规处理。</w:t>
      </w:r>
    </w:p>
    <w:p w14:paraId="057C4708" w14:textId="2AC52BB5" w:rsidR="004447D6" w:rsidRDefault="004447D6" w:rsidP="00DC0B6D">
      <w:pPr>
        <w:spacing w:line="360" w:lineRule="auto"/>
        <w:ind w:leftChars="-405" w:left="-850"/>
        <w:rPr>
          <w:sz w:val="24"/>
          <w:szCs w:val="24"/>
        </w:rPr>
      </w:pPr>
      <w:r>
        <w:rPr>
          <w:sz w:val="24"/>
          <w:szCs w:val="24"/>
        </w:rPr>
        <w:t>5</w:t>
      </w:r>
      <w:r w:rsidRPr="00E92D13">
        <w:rPr>
          <w:sz w:val="24"/>
          <w:szCs w:val="24"/>
        </w:rPr>
        <w:t xml:space="preserve">. We hereby promise to abide by the rules and regulations of such race, respect the referees, obey the referee decisions, respect the opponents and respect the spectators. In case of any delinquent conduct with serious consequences, </w:t>
      </w:r>
      <w:r w:rsidRPr="002B6A01">
        <w:rPr>
          <w:rFonts w:hint="eastAsia"/>
          <w:sz w:val="24"/>
          <w:szCs w:val="24"/>
        </w:rPr>
        <w:t>Organiz</w:t>
      </w:r>
      <w:r>
        <w:rPr>
          <w:sz w:val="24"/>
          <w:szCs w:val="24"/>
        </w:rPr>
        <w:t>ing Committee</w:t>
      </w:r>
      <w:r w:rsidRPr="00E92D13">
        <w:rPr>
          <w:sz w:val="24"/>
          <w:szCs w:val="24"/>
        </w:rPr>
        <w:t xml:space="preserve"> will </w:t>
      </w:r>
      <w:r>
        <w:rPr>
          <w:sz w:val="24"/>
          <w:szCs w:val="24"/>
        </w:rPr>
        <w:t>forward</w:t>
      </w:r>
      <w:r w:rsidRPr="00E92D13">
        <w:rPr>
          <w:sz w:val="24"/>
          <w:szCs w:val="24"/>
        </w:rPr>
        <w:t xml:space="preserve"> it to the competent authorities for handling in accordance with relevant laws and regulations and </w:t>
      </w:r>
      <w:r>
        <w:rPr>
          <w:sz w:val="24"/>
          <w:szCs w:val="24"/>
        </w:rPr>
        <w:t xml:space="preserve">competition </w:t>
      </w:r>
      <w:r w:rsidRPr="00E92D13">
        <w:rPr>
          <w:sz w:val="24"/>
          <w:szCs w:val="24"/>
        </w:rPr>
        <w:t>rules.</w:t>
      </w:r>
    </w:p>
    <w:p w14:paraId="0BBDAD90" w14:textId="77777777" w:rsidR="004447D6" w:rsidRDefault="004447D6" w:rsidP="004447D6">
      <w:pPr>
        <w:spacing w:line="360" w:lineRule="auto"/>
        <w:ind w:leftChars="-405" w:left="-850"/>
        <w:rPr>
          <w:sz w:val="24"/>
          <w:szCs w:val="24"/>
        </w:rPr>
      </w:pPr>
      <w:r w:rsidRPr="00F55E3A">
        <w:rPr>
          <w:sz w:val="24"/>
          <w:szCs w:val="24"/>
        </w:rPr>
        <w:t>6.</w:t>
      </w:r>
      <w:r w:rsidRPr="00F55E3A">
        <w:rPr>
          <w:rFonts w:hint="eastAsia"/>
          <w:sz w:val="24"/>
          <w:szCs w:val="24"/>
        </w:rPr>
        <w:t>参赛运动员对于一切活动包括练习、比赛及各活动，可能被拍摄、录像或电视现场直播等，同意由组委会以全部或部分形式、或以任何语言、无论有否包括其他物资，在无任何限制下使用本人的姓名、地址、声音、动作、图形及传记资料以电视、电台、录像、或任何媒介设备，乃至今后有所需要的时候。本人将不做任何追究、追讨及赔偿。</w:t>
      </w:r>
    </w:p>
    <w:p w14:paraId="6708482C" w14:textId="5881ED1A" w:rsidR="004447D6" w:rsidRPr="00DC0B6D" w:rsidRDefault="004447D6" w:rsidP="00DC0B6D">
      <w:pPr>
        <w:spacing w:line="360" w:lineRule="auto"/>
        <w:ind w:leftChars="-405" w:left="-850"/>
        <w:rPr>
          <w:sz w:val="24"/>
          <w:szCs w:val="24"/>
        </w:rPr>
      </w:pPr>
      <w:r w:rsidRPr="004F4958">
        <w:rPr>
          <w:sz w:val="24"/>
          <w:szCs w:val="24"/>
        </w:rPr>
        <w:t>6. For all activities</w:t>
      </w:r>
      <w:r>
        <w:rPr>
          <w:sz w:val="24"/>
          <w:szCs w:val="24"/>
        </w:rPr>
        <w:t xml:space="preserve"> of the athletes</w:t>
      </w:r>
      <w:r w:rsidRPr="004F4958">
        <w:rPr>
          <w:sz w:val="24"/>
          <w:szCs w:val="24"/>
        </w:rPr>
        <w:t xml:space="preserve">, including </w:t>
      </w:r>
      <w:r w:rsidRPr="001877DF">
        <w:rPr>
          <w:sz w:val="24"/>
          <w:szCs w:val="24"/>
        </w:rPr>
        <w:t>exercise</w:t>
      </w:r>
      <w:r>
        <w:rPr>
          <w:sz w:val="24"/>
          <w:szCs w:val="24"/>
        </w:rPr>
        <w:t>s</w:t>
      </w:r>
      <w:r w:rsidRPr="004F4958">
        <w:rPr>
          <w:sz w:val="24"/>
          <w:szCs w:val="24"/>
        </w:rPr>
        <w:t>, competition</w:t>
      </w:r>
      <w:r>
        <w:rPr>
          <w:sz w:val="24"/>
          <w:szCs w:val="24"/>
        </w:rPr>
        <w:t>s</w:t>
      </w:r>
      <w:r w:rsidRPr="004F4958">
        <w:rPr>
          <w:sz w:val="24"/>
          <w:szCs w:val="24"/>
        </w:rPr>
        <w:t xml:space="preserve"> and various activities, which may be photographed, videotaped or broadcast live on TV, the athletes </w:t>
      </w:r>
      <w:r>
        <w:rPr>
          <w:sz w:val="24"/>
          <w:szCs w:val="24"/>
        </w:rPr>
        <w:t xml:space="preserve">hereby </w:t>
      </w:r>
      <w:r w:rsidRPr="004F4958">
        <w:rPr>
          <w:sz w:val="24"/>
          <w:szCs w:val="24"/>
        </w:rPr>
        <w:t>agree that Organizing Committee, in whole or in part, or in any language</w:t>
      </w:r>
      <w:r>
        <w:rPr>
          <w:sz w:val="24"/>
          <w:szCs w:val="24"/>
        </w:rPr>
        <w:t xml:space="preserve"> (</w:t>
      </w:r>
      <w:r w:rsidRPr="004F4958">
        <w:rPr>
          <w:sz w:val="24"/>
          <w:szCs w:val="24"/>
        </w:rPr>
        <w:t>regardless of whether other materials are included</w:t>
      </w:r>
      <w:r>
        <w:rPr>
          <w:sz w:val="24"/>
          <w:szCs w:val="24"/>
        </w:rPr>
        <w:t>)</w:t>
      </w:r>
      <w:r w:rsidRPr="004F4958">
        <w:rPr>
          <w:sz w:val="24"/>
          <w:szCs w:val="24"/>
        </w:rPr>
        <w:t xml:space="preserve">, will not make any investigation, recovery and compensation </w:t>
      </w:r>
      <w:r>
        <w:rPr>
          <w:sz w:val="24"/>
          <w:szCs w:val="24"/>
        </w:rPr>
        <w:t xml:space="preserve">for the use of personal </w:t>
      </w:r>
      <w:r w:rsidRPr="004F4958">
        <w:rPr>
          <w:sz w:val="24"/>
          <w:szCs w:val="24"/>
        </w:rPr>
        <w:t>name, address, voice, movement, graphic and biographical data</w:t>
      </w:r>
      <w:r>
        <w:rPr>
          <w:sz w:val="24"/>
          <w:szCs w:val="24"/>
        </w:rPr>
        <w:t xml:space="preserve"> through </w:t>
      </w:r>
      <w:r w:rsidRPr="004F4958">
        <w:rPr>
          <w:sz w:val="24"/>
          <w:szCs w:val="24"/>
        </w:rPr>
        <w:t>television, radio, video</w:t>
      </w:r>
      <w:r>
        <w:rPr>
          <w:sz w:val="24"/>
          <w:szCs w:val="24"/>
        </w:rPr>
        <w:t xml:space="preserve"> </w:t>
      </w:r>
      <w:r w:rsidRPr="004F4958">
        <w:rPr>
          <w:sz w:val="24"/>
          <w:szCs w:val="24"/>
        </w:rPr>
        <w:t>or any media device</w:t>
      </w:r>
      <w:r>
        <w:rPr>
          <w:sz w:val="24"/>
          <w:szCs w:val="24"/>
        </w:rPr>
        <w:t>s</w:t>
      </w:r>
      <w:r w:rsidRPr="001877DF">
        <w:rPr>
          <w:sz w:val="24"/>
          <w:szCs w:val="24"/>
        </w:rPr>
        <w:t xml:space="preserve"> </w:t>
      </w:r>
      <w:r w:rsidRPr="004F4958">
        <w:rPr>
          <w:sz w:val="24"/>
          <w:szCs w:val="24"/>
        </w:rPr>
        <w:t xml:space="preserve">without </w:t>
      </w:r>
      <w:r>
        <w:rPr>
          <w:sz w:val="24"/>
          <w:szCs w:val="24"/>
        </w:rPr>
        <w:t xml:space="preserve">any </w:t>
      </w:r>
      <w:r w:rsidRPr="004F4958">
        <w:rPr>
          <w:sz w:val="24"/>
          <w:szCs w:val="24"/>
        </w:rPr>
        <w:t>restriction</w:t>
      </w:r>
      <w:r>
        <w:rPr>
          <w:sz w:val="24"/>
          <w:szCs w:val="24"/>
        </w:rPr>
        <w:t>,</w:t>
      </w:r>
      <w:r w:rsidRPr="004F4958">
        <w:rPr>
          <w:sz w:val="24"/>
          <w:szCs w:val="24"/>
        </w:rPr>
        <w:t xml:space="preserve"> </w:t>
      </w:r>
      <w:r>
        <w:rPr>
          <w:sz w:val="24"/>
          <w:szCs w:val="24"/>
        </w:rPr>
        <w:t>where necessary</w:t>
      </w:r>
      <w:r w:rsidRPr="004F4958">
        <w:rPr>
          <w:sz w:val="24"/>
          <w:szCs w:val="24"/>
        </w:rPr>
        <w:t xml:space="preserve"> hereafter</w:t>
      </w:r>
      <w:r>
        <w:rPr>
          <w:sz w:val="24"/>
          <w:szCs w:val="24"/>
        </w:rPr>
        <w:t>.</w:t>
      </w:r>
    </w:p>
    <w:p w14:paraId="1079D082" w14:textId="126DE5EA" w:rsidR="004447D6" w:rsidRDefault="004447D6" w:rsidP="00B021BF">
      <w:pPr>
        <w:spacing w:line="360" w:lineRule="auto"/>
        <w:ind w:leftChars="-405" w:left="-850"/>
        <w:rPr>
          <w:sz w:val="24"/>
          <w:szCs w:val="24"/>
          <w:u w:val="single"/>
        </w:rPr>
      </w:pPr>
      <w:r>
        <w:rPr>
          <w:rFonts w:hint="eastAsia"/>
          <w:sz w:val="24"/>
          <w:szCs w:val="24"/>
        </w:rPr>
        <w:t>声明日期</w:t>
      </w:r>
      <w:r>
        <w:rPr>
          <w:rFonts w:hint="eastAsia"/>
          <w:b/>
          <w:szCs w:val="21"/>
        </w:rPr>
        <w:t>Date:</w:t>
      </w:r>
      <w:r>
        <w:rPr>
          <w:rFonts w:hint="eastAsia"/>
          <w:sz w:val="24"/>
          <w:szCs w:val="24"/>
          <w:u w:val="single"/>
        </w:rPr>
        <w:t xml:space="preserve">                   </w:t>
      </w:r>
      <w:r>
        <w:rPr>
          <w:rFonts w:hint="eastAsia"/>
          <w:sz w:val="24"/>
          <w:szCs w:val="24"/>
        </w:rPr>
        <w:t>队伍名称</w:t>
      </w:r>
      <w:r>
        <w:rPr>
          <w:rFonts w:hint="eastAsia"/>
          <w:b/>
          <w:szCs w:val="21"/>
        </w:rPr>
        <w:t>Team Name:</w:t>
      </w:r>
      <w:r>
        <w:rPr>
          <w:rFonts w:hint="eastAsia"/>
          <w:sz w:val="24"/>
          <w:szCs w:val="24"/>
          <w:u w:val="single"/>
        </w:rPr>
        <w:t xml:space="preserve">                         </w:t>
      </w:r>
    </w:p>
    <w:p w14:paraId="491D855E" w14:textId="7FAAF9F4" w:rsidR="004447D6" w:rsidRDefault="004447D6" w:rsidP="00B021BF">
      <w:pPr>
        <w:spacing w:line="360" w:lineRule="auto"/>
        <w:ind w:leftChars="-405" w:left="-850"/>
        <w:rPr>
          <w:sz w:val="24"/>
          <w:szCs w:val="24"/>
          <w:u w:val="single"/>
        </w:rPr>
      </w:pPr>
      <w:r w:rsidRPr="00145B2A">
        <w:rPr>
          <w:rFonts w:hint="eastAsia"/>
          <w:sz w:val="24"/>
          <w:szCs w:val="24"/>
        </w:rPr>
        <w:t>领队签名</w:t>
      </w:r>
      <w:r>
        <w:rPr>
          <w:rFonts w:hint="eastAsia"/>
          <w:b/>
          <w:szCs w:val="21"/>
        </w:rPr>
        <w:t>Signature of Team Manager:</w:t>
      </w:r>
      <w:r w:rsidRPr="00E53F33">
        <w:rPr>
          <w:sz w:val="24"/>
          <w:szCs w:val="24"/>
          <w:u w:val="single"/>
        </w:rPr>
        <w:t xml:space="preserve">           </w:t>
      </w:r>
      <w:r>
        <w:rPr>
          <w:rFonts w:hint="eastAsia"/>
          <w:sz w:val="24"/>
          <w:szCs w:val="24"/>
        </w:rPr>
        <w:t>联络电话</w:t>
      </w:r>
      <w:r>
        <w:rPr>
          <w:rFonts w:hint="eastAsia"/>
          <w:b/>
          <w:szCs w:val="21"/>
        </w:rPr>
        <w:t xml:space="preserve">Contact </w:t>
      </w:r>
      <w:r>
        <w:rPr>
          <w:b/>
          <w:szCs w:val="21"/>
        </w:rPr>
        <w:t>Tel</w:t>
      </w:r>
      <w:r>
        <w:rPr>
          <w:rFonts w:hint="eastAsia"/>
          <w:b/>
          <w:szCs w:val="21"/>
        </w:rPr>
        <w:t>:</w:t>
      </w:r>
      <w:r>
        <w:rPr>
          <w:rFonts w:hint="eastAsia"/>
          <w:sz w:val="24"/>
          <w:szCs w:val="24"/>
          <w:u w:val="single"/>
        </w:rPr>
        <w:t xml:space="preserve">                     </w:t>
      </w:r>
    </w:p>
    <w:p w14:paraId="4CF9A955" w14:textId="77777777" w:rsidR="004447D6" w:rsidRDefault="004447D6" w:rsidP="004447D6">
      <w:pPr>
        <w:spacing w:line="360" w:lineRule="auto"/>
        <w:ind w:leftChars="-405" w:left="-850"/>
        <w:rPr>
          <w:sz w:val="24"/>
          <w:szCs w:val="24"/>
        </w:rPr>
      </w:pPr>
      <w:r>
        <w:rPr>
          <w:rFonts w:hint="eastAsia"/>
          <w:sz w:val="24"/>
          <w:szCs w:val="24"/>
        </w:rPr>
        <w:t>单位盖章</w:t>
      </w:r>
      <w:r>
        <w:rPr>
          <w:rFonts w:hint="eastAsia"/>
          <w:sz w:val="24"/>
          <w:szCs w:val="24"/>
        </w:rPr>
        <w:t xml:space="preserve"> </w:t>
      </w:r>
      <w:r>
        <w:rPr>
          <w:sz w:val="24"/>
          <w:szCs w:val="24"/>
        </w:rPr>
        <w:t>Official Seal:</w:t>
      </w:r>
    </w:p>
    <w:tbl>
      <w:tblPr>
        <w:tblW w:w="978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359"/>
        <w:gridCol w:w="1374"/>
        <w:gridCol w:w="1411"/>
        <w:gridCol w:w="1438"/>
        <w:gridCol w:w="1374"/>
        <w:gridCol w:w="1373"/>
      </w:tblGrid>
      <w:tr w:rsidR="00B021BF" w:rsidRPr="00B021BF" w14:paraId="1B03CA8C" w14:textId="77777777" w:rsidTr="00B021BF">
        <w:trPr>
          <w:trHeight w:val="916"/>
        </w:trPr>
        <w:tc>
          <w:tcPr>
            <w:tcW w:w="1451" w:type="dxa"/>
          </w:tcPr>
          <w:p w14:paraId="035C6EC6"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领队：</w:t>
            </w:r>
          </w:p>
        </w:tc>
        <w:tc>
          <w:tcPr>
            <w:tcW w:w="1359" w:type="dxa"/>
          </w:tcPr>
          <w:p w14:paraId="0C124B38"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教练：</w:t>
            </w:r>
          </w:p>
        </w:tc>
        <w:tc>
          <w:tcPr>
            <w:tcW w:w="1374" w:type="dxa"/>
          </w:tcPr>
          <w:p w14:paraId="34DC5A0B"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鼓手：</w:t>
            </w:r>
          </w:p>
        </w:tc>
        <w:tc>
          <w:tcPr>
            <w:tcW w:w="1411" w:type="dxa"/>
          </w:tcPr>
          <w:p w14:paraId="04772267"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舵手：</w:t>
            </w:r>
          </w:p>
        </w:tc>
        <w:tc>
          <w:tcPr>
            <w:tcW w:w="1438" w:type="dxa"/>
          </w:tcPr>
          <w:p w14:paraId="696F8B0E" w14:textId="179932E3" w:rsidR="00B021BF" w:rsidRPr="00B021BF" w:rsidRDefault="000A3E7A" w:rsidP="00B021BF">
            <w:pPr>
              <w:spacing w:line="500" w:lineRule="exact"/>
              <w:rPr>
                <w:rFonts w:ascii="Times New Roman" w:hAnsi="Times New Roman"/>
                <w:sz w:val="18"/>
                <w:szCs w:val="18"/>
              </w:rPr>
            </w:pPr>
            <w:r>
              <w:rPr>
                <w:rFonts w:ascii="Times New Roman" w:hAnsi="Times New Roman" w:hint="eastAsia"/>
                <w:sz w:val="18"/>
                <w:szCs w:val="18"/>
              </w:rPr>
              <w:t>划</w:t>
            </w:r>
            <w:r w:rsidR="00B021BF" w:rsidRPr="00B021BF">
              <w:rPr>
                <w:rFonts w:ascii="Times New Roman" w:hAnsi="Times New Roman"/>
                <w:sz w:val="18"/>
                <w:szCs w:val="18"/>
              </w:rPr>
              <w:t>手：</w:t>
            </w:r>
          </w:p>
        </w:tc>
        <w:tc>
          <w:tcPr>
            <w:tcW w:w="1374" w:type="dxa"/>
          </w:tcPr>
          <w:p w14:paraId="7736766B" w14:textId="3D94639C" w:rsidR="00B021BF" w:rsidRPr="00B021BF" w:rsidRDefault="000A3E7A" w:rsidP="00B021BF">
            <w:pPr>
              <w:spacing w:line="500" w:lineRule="exact"/>
              <w:rPr>
                <w:rFonts w:ascii="Times New Roman" w:hAnsi="Times New Roman"/>
                <w:sz w:val="18"/>
                <w:szCs w:val="18"/>
              </w:rPr>
            </w:pPr>
            <w:r>
              <w:rPr>
                <w:rFonts w:ascii="Times New Roman" w:hAnsi="Times New Roman" w:hint="eastAsia"/>
                <w:sz w:val="18"/>
                <w:szCs w:val="18"/>
              </w:rPr>
              <w:t>划</w:t>
            </w:r>
            <w:r w:rsidR="00B021BF" w:rsidRPr="00B021BF">
              <w:rPr>
                <w:rFonts w:ascii="Times New Roman" w:hAnsi="Times New Roman"/>
                <w:sz w:val="18"/>
                <w:szCs w:val="18"/>
              </w:rPr>
              <w:t>手：</w:t>
            </w:r>
          </w:p>
        </w:tc>
        <w:tc>
          <w:tcPr>
            <w:tcW w:w="1373" w:type="dxa"/>
          </w:tcPr>
          <w:p w14:paraId="7F69DB02" w14:textId="77777777" w:rsidR="00B021BF" w:rsidRPr="00B021BF" w:rsidRDefault="00B021BF" w:rsidP="00B021BF">
            <w:pPr>
              <w:spacing w:line="500" w:lineRule="exact"/>
              <w:rPr>
                <w:rFonts w:ascii="Times New Roman" w:hAnsi="Times New Roman"/>
                <w:szCs w:val="24"/>
              </w:rPr>
            </w:pPr>
            <w:r w:rsidRPr="00B021BF">
              <w:rPr>
                <w:rFonts w:ascii="Times New Roman" w:hAnsi="Times New Roman"/>
                <w:sz w:val="18"/>
                <w:szCs w:val="18"/>
              </w:rPr>
              <w:t>划手</w:t>
            </w:r>
            <w:r w:rsidRPr="00B021BF">
              <w:rPr>
                <w:rFonts w:ascii="Times New Roman" w:hAnsi="Times New Roman"/>
                <w:sz w:val="18"/>
                <w:szCs w:val="18"/>
              </w:rPr>
              <w:t>:</w:t>
            </w:r>
          </w:p>
        </w:tc>
      </w:tr>
      <w:tr w:rsidR="00B021BF" w:rsidRPr="00B021BF" w14:paraId="3FE54F0A" w14:textId="77777777" w:rsidTr="00B021BF">
        <w:trPr>
          <w:trHeight w:val="986"/>
        </w:trPr>
        <w:tc>
          <w:tcPr>
            <w:tcW w:w="1451" w:type="dxa"/>
          </w:tcPr>
          <w:p w14:paraId="7B7E2935"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359" w:type="dxa"/>
          </w:tcPr>
          <w:p w14:paraId="31FFD9FB"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374" w:type="dxa"/>
          </w:tcPr>
          <w:p w14:paraId="3F5A323F"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411" w:type="dxa"/>
          </w:tcPr>
          <w:p w14:paraId="02468058"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438" w:type="dxa"/>
          </w:tcPr>
          <w:p w14:paraId="65B66132"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374" w:type="dxa"/>
          </w:tcPr>
          <w:p w14:paraId="20BBA1F8"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373" w:type="dxa"/>
          </w:tcPr>
          <w:p w14:paraId="594179AA" w14:textId="77777777" w:rsidR="00B021BF" w:rsidRPr="00B021BF" w:rsidRDefault="00B021BF" w:rsidP="00B021BF">
            <w:pPr>
              <w:spacing w:line="500" w:lineRule="exact"/>
              <w:rPr>
                <w:rFonts w:ascii="Times New Roman" w:hAnsi="Times New Roman"/>
                <w:szCs w:val="24"/>
              </w:rPr>
            </w:pPr>
            <w:r w:rsidRPr="00B021BF">
              <w:rPr>
                <w:rFonts w:ascii="Times New Roman" w:hAnsi="Times New Roman"/>
                <w:sz w:val="18"/>
                <w:szCs w:val="18"/>
              </w:rPr>
              <w:t>划手</w:t>
            </w:r>
            <w:r w:rsidRPr="00B021BF">
              <w:rPr>
                <w:rFonts w:ascii="Times New Roman" w:hAnsi="Times New Roman"/>
                <w:sz w:val="18"/>
                <w:szCs w:val="18"/>
              </w:rPr>
              <w:t>:</w:t>
            </w:r>
          </w:p>
        </w:tc>
      </w:tr>
      <w:tr w:rsidR="00B021BF" w:rsidRPr="00B021BF" w14:paraId="6FB339C7" w14:textId="77777777" w:rsidTr="00B021BF">
        <w:trPr>
          <w:trHeight w:val="986"/>
        </w:trPr>
        <w:tc>
          <w:tcPr>
            <w:tcW w:w="1451" w:type="dxa"/>
          </w:tcPr>
          <w:p w14:paraId="5B161C21"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359" w:type="dxa"/>
          </w:tcPr>
          <w:p w14:paraId="7A421499"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374" w:type="dxa"/>
          </w:tcPr>
          <w:p w14:paraId="541D2007"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411" w:type="dxa"/>
          </w:tcPr>
          <w:p w14:paraId="7C627C7D"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438" w:type="dxa"/>
          </w:tcPr>
          <w:p w14:paraId="694EC058"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374" w:type="dxa"/>
          </w:tcPr>
          <w:p w14:paraId="0D35D068"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373" w:type="dxa"/>
          </w:tcPr>
          <w:p w14:paraId="6488D07D" w14:textId="77777777" w:rsidR="00B021BF" w:rsidRPr="00B021BF" w:rsidRDefault="00B021BF" w:rsidP="00B021BF">
            <w:pPr>
              <w:spacing w:line="500" w:lineRule="exact"/>
              <w:rPr>
                <w:rFonts w:ascii="Times New Roman" w:hAnsi="Times New Roman"/>
                <w:szCs w:val="24"/>
              </w:rPr>
            </w:pPr>
            <w:r w:rsidRPr="00B021BF">
              <w:rPr>
                <w:rFonts w:ascii="Times New Roman" w:hAnsi="Times New Roman"/>
                <w:sz w:val="18"/>
                <w:szCs w:val="18"/>
              </w:rPr>
              <w:t>划手</w:t>
            </w:r>
            <w:r w:rsidRPr="00B021BF">
              <w:rPr>
                <w:rFonts w:ascii="Times New Roman" w:hAnsi="Times New Roman"/>
                <w:sz w:val="18"/>
                <w:szCs w:val="18"/>
              </w:rPr>
              <w:t>:</w:t>
            </w:r>
          </w:p>
        </w:tc>
      </w:tr>
      <w:tr w:rsidR="00B021BF" w:rsidRPr="00B021BF" w14:paraId="1BD12648" w14:textId="77777777" w:rsidTr="00B021BF">
        <w:trPr>
          <w:trHeight w:val="986"/>
        </w:trPr>
        <w:tc>
          <w:tcPr>
            <w:tcW w:w="1451" w:type="dxa"/>
          </w:tcPr>
          <w:p w14:paraId="49BC767C"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359" w:type="dxa"/>
          </w:tcPr>
          <w:p w14:paraId="5E1A622A"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374" w:type="dxa"/>
          </w:tcPr>
          <w:p w14:paraId="3534CD69"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411" w:type="dxa"/>
          </w:tcPr>
          <w:p w14:paraId="45B8FB0D"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438" w:type="dxa"/>
          </w:tcPr>
          <w:p w14:paraId="64840D9E"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p>
        </w:tc>
        <w:tc>
          <w:tcPr>
            <w:tcW w:w="1374" w:type="dxa"/>
          </w:tcPr>
          <w:p w14:paraId="390B55D1" w14:textId="77777777" w:rsidR="00B021BF" w:rsidRPr="00B021BF" w:rsidRDefault="00B021BF" w:rsidP="00B021BF">
            <w:pPr>
              <w:spacing w:line="500" w:lineRule="exact"/>
              <w:rPr>
                <w:rFonts w:ascii="Times New Roman" w:hAnsi="Times New Roman"/>
                <w:sz w:val="18"/>
                <w:szCs w:val="18"/>
              </w:rPr>
            </w:pPr>
            <w:r w:rsidRPr="00B021BF">
              <w:rPr>
                <w:rFonts w:ascii="Times New Roman" w:hAnsi="Times New Roman"/>
                <w:sz w:val="18"/>
                <w:szCs w:val="18"/>
              </w:rPr>
              <w:t>划手</w:t>
            </w:r>
            <w:r w:rsidRPr="00B021BF">
              <w:rPr>
                <w:rFonts w:ascii="Times New Roman" w:hAnsi="Times New Roman"/>
                <w:sz w:val="18"/>
                <w:szCs w:val="18"/>
              </w:rPr>
              <w:t>:</w:t>
            </w:r>
          </w:p>
        </w:tc>
        <w:tc>
          <w:tcPr>
            <w:tcW w:w="1373" w:type="dxa"/>
          </w:tcPr>
          <w:p w14:paraId="02E81097" w14:textId="77777777" w:rsidR="00B021BF" w:rsidRPr="00B021BF" w:rsidRDefault="00B021BF" w:rsidP="00B021BF">
            <w:pPr>
              <w:spacing w:line="500" w:lineRule="exact"/>
              <w:rPr>
                <w:rFonts w:ascii="Times New Roman" w:hAnsi="Times New Roman"/>
                <w:szCs w:val="24"/>
              </w:rPr>
            </w:pPr>
            <w:r w:rsidRPr="00B021BF">
              <w:rPr>
                <w:rFonts w:ascii="Times New Roman" w:hAnsi="Times New Roman"/>
                <w:sz w:val="18"/>
                <w:szCs w:val="18"/>
              </w:rPr>
              <w:t>划手</w:t>
            </w:r>
            <w:r w:rsidRPr="00B021BF">
              <w:rPr>
                <w:rFonts w:ascii="Times New Roman" w:hAnsi="Times New Roman"/>
                <w:sz w:val="18"/>
                <w:szCs w:val="18"/>
              </w:rPr>
              <w:t>:</w:t>
            </w:r>
          </w:p>
        </w:tc>
      </w:tr>
    </w:tbl>
    <w:p w14:paraId="20E20F93" w14:textId="77777777" w:rsidR="004447D6" w:rsidRDefault="004447D6" w:rsidP="004447D6">
      <w:pPr>
        <w:spacing w:line="360" w:lineRule="auto"/>
        <w:ind w:leftChars="-405" w:left="-850"/>
        <w:rPr>
          <w:sz w:val="24"/>
          <w:szCs w:val="24"/>
        </w:rPr>
      </w:pPr>
    </w:p>
    <w:p w14:paraId="09E5EBEE" w14:textId="5D4413A1" w:rsidR="004447D6" w:rsidRDefault="004447D6" w:rsidP="00B021BF">
      <w:pPr>
        <w:spacing w:line="360" w:lineRule="auto"/>
        <w:ind w:leftChars="-405" w:left="-850"/>
      </w:pPr>
      <w:r>
        <w:rPr>
          <w:rFonts w:hint="eastAsia"/>
          <w:b/>
          <w:sz w:val="18"/>
          <w:szCs w:val="18"/>
        </w:rPr>
        <w:t>*</w:t>
      </w:r>
    </w:p>
    <w:p w14:paraId="6AB4668E" w14:textId="77777777" w:rsidR="000E52CD" w:rsidRPr="004447D6" w:rsidRDefault="000E52CD"/>
    <w:sectPr w:rsidR="000E52CD" w:rsidRPr="004447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62DE" w14:textId="77777777" w:rsidR="0068511A" w:rsidRDefault="0068511A" w:rsidP="004447D6">
      <w:r>
        <w:separator/>
      </w:r>
    </w:p>
  </w:endnote>
  <w:endnote w:type="continuationSeparator" w:id="0">
    <w:p w14:paraId="2E03CAC7" w14:textId="77777777" w:rsidR="0068511A" w:rsidRDefault="0068511A" w:rsidP="0044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7C6B" w14:textId="77777777" w:rsidR="0068511A" w:rsidRDefault="0068511A" w:rsidP="004447D6">
      <w:r>
        <w:separator/>
      </w:r>
    </w:p>
  </w:footnote>
  <w:footnote w:type="continuationSeparator" w:id="0">
    <w:p w14:paraId="1CC3ADDD" w14:textId="77777777" w:rsidR="0068511A" w:rsidRDefault="0068511A" w:rsidP="0044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A"/>
    <w:rsid w:val="000A3E7A"/>
    <w:rsid w:val="000D6A60"/>
    <w:rsid w:val="000E52CD"/>
    <w:rsid w:val="001F0469"/>
    <w:rsid w:val="001F10A5"/>
    <w:rsid w:val="002C0F15"/>
    <w:rsid w:val="003A46E0"/>
    <w:rsid w:val="004447D6"/>
    <w:rsid w:val="00520243"/>
    <w:rsid w:val="00555538"/>
    <w:rsid w:val="0068511A"/>
    <w:rsid w:val="00701629"/>
    <w:rsid w:val="008545D6"/>
    <w:rsid w:val="0095742D"/>
    <w:rsid w:val="009B1F22"/>
    <w:rsid w:val="00A347E3"/>
    <w:rsid w:val="00A46B58"/>
    <w:rsid w:val="00B021BF"/>
    <w:rsid w:val="00B83D67"/>
    <w:rsid w:val="00BF366C"/>
    <w:rsid w:val="00C92248"/>
    <w:rsid w:val="00CB06EA"/>
    <w:rsid w:val="00CF1D5A"/>
    <w:rsid w:val="00D22E4B"/>
    <w:rsid w:val="00DB6839"/>
    <w:rsid w:val="00DC0B6D"/>
    <w:rsid w:val="00E91419"/>
    <w:rsid w:val="00EB5524"/>
    <w:rsid w:val="00F34E4C"/>
    <w:rsid w:val="00F55E3A"/>
    <w:rsid w:val="00F61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ACD0"/>
  <w15:chartTrackingRefBased/>
  <w15:docId w15:val="{953DAF24-0421-4BFC-A5A9-A76022B8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7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7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447D6"/>
    <w:rPr>
      <w:sz w:val="18"/>
      <w:szCs w:val="18"/>
    </w:rPr>
  </w:style>
  <w:style w:type="paragraph" w:styleId="a5">
    <w:name w:val="footer"/>
    <w:basedOn w:val="a"/>
    <w:link w:val="a6"/>
    <w:uiPriority w:val="99"/>
    <w:unhideWhenUsed/>
    <w:rsid w:val="004447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447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yong</dc:creator>
  <cp:keywords/>
  <dc:description/>
  <cp:lastModifiedBy>tang yong</cp:lastModifiedBy>
  <cp:revision>14</cp:revision>
  <dcterms:created xsi:type="dcterms:W3CDTF">2022-01-24T02:32:00Z</dcterms:created>
  <dcterms:modified xsi:type="dcterms:W3CDTF">2024-02-27T06:27:00Z</dcterms:modified>
</cp:coreProperties>
</file>